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1587">
        <w:trPr>
          <w:trHeight w:val="567"/>
        </w:trPr>
        <w:tc>
          <w:tcPr>
            <w:tcW w:w="9062" w:type="dxa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OSNOVNA ŠKOLA KURŠANEC</w:t>
            </w:r>
          </w:p>
        </w:tc>
      </w:tr>
      <w:tr w:rsidR="00E81587">
        <w:tc>
          <w:tcPr>
            <w:tcW w:w="9062" w:type="dxa"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</w:tr>
      <w:tr w:rsidR="00E81587">
        <w:tc>
          <w:tcPr>
            <w:tcW w:w="9062" w:type="dxa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</w:t>
            </w:r>
            <w:r w:rsidR="00601ACB">
              <w:rPr>
                <w:b/>
                <w:sz w:val="28"/>
                <w:szCs w:val="28"/>
              </w:rPr>
              <w:t>KLJUČCI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C2B84">
              <w:rPr>
                <w:b/>
                <w:sz w:val="28"/>
                <w:szCs w:val="28"/>
              </w:rPr>
              <w:t>2</w:t>
            </w:r>
            <w:r w:rsidR="00C649A7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 SJEDNICE ŠKOLSKOG ODBORA- online sjednica</w:t>
            </w:r>
          </w:p>
        </w:tc>
      </w:tr>
      <w:tr w:rsidR="00E81587">
        <w:tc>
          <w:tcPr>
            <w:tcW w:w="9062" w:type="dxa"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E81587">
        <w:tc>
          <w:tcPr>
            <w:tcW w:w="1555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SAZIVAČ:</w:t>
            </w:r>
          </w:p>
        </w:tc>
        <w:tc>
          <w:tcPr>
            <w:tcW w:w="35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96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1555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3" w:type="dxa"/>
            <w:vAlign w:val="center"/>
          </w:tcPr>
          <w:p w:rsidR="00E81587" w:rsidRDefault="00CA5073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964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81587">
        <w:trPr>
          <w:trHeight w:val="668"/>
        </w:trPr>
        <w:tc>
          <w:tcPr>
            <w:tcW w:w="2122" w:type="dxa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bookmarkStart w:id="0" w:name="_Hlk196821505"/>
            <w:r>
              <w:rPr>
                <w:b/>
                <w:sz w:val="28"/>
                <w:szCs w:val="28"/>
              </w:rPr>
              <w:t>Naziv sastanka:</w:t>
            </w:r>
          </w:p>
        </w:tc>
        <w:tc>
          <w:tcPr>
            <w:tcW w:w="6940" w:type="dxa"/>
          </w:tcPr>
          <w:p w:rsidR="00E81587" w:rsidRDefault="008A57D3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236313">
              <w:rPr>
                <w:b/>
                <w:sz w:val="36"/>
                <w:szCs w:val="36"/>
              </w:rPr>
              <w:t>4</w:t>
            </w:r>
            <w:r w:rsidR="00CA5073">
              <w:rPr>
                <w:b/>
                <w:sz w:val="36"/>
                <w:szCs w:val="36"/>
              </w:rPr>
              <w:t>. SJEDNICA ŠKOLSKOG ODBORA</w:t>
            </w:r>
          </w:p>
        </w:tc>
      </w:tr>
      <w:bookmarkEnd w:id="0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693"/>
        <w:gridCol w:w="1985"/>
        <w:gridCol w:w="1837"/>
      </w:tblGrid>
      <w:tr w:rsidR="00E81587">
        <w:tc>
          <w:tcPr>
            <w:tcW w:w="704" w:type="dxa"/>
            <w:vMerge w:val="restart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Mjesto:</w:t>
            </w:r>
          </w:p>
        </w:tc>
        <w:tc>
          <w:tcPr>
            <w:tcW w:w="2693" w:type="dxa"/>
          </w:tcPr>
          <w:p w:rsidR="00E81587" w:rsidRDefault="00CA5073">
            <w:pPr>
              <w:spacing w:after="0" w:line="240" w:lineRule="auto"/>
            </w:pPr>
            <w:proofErr w:type="spellStart"/>
            <w:r>
              <w:t>Kuršanec</w:t>
            </w:r>
            <w:proofErr w:type="spellEnd"/>
          </w:p>
        </w:tc>
        <w:tc>
          <w:tcPr>
            <w:tcW w:w="198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Početak:</w:t>
            </w:r>
          </w:p>
        </w:tc>
        <w:tc>
          <w:tcPr>
            <w:tcW w:w="1837" w:type="dxa"/>
          </w:tcPr>
          <w:p w:rsidR="00E81587" w:rsidRDefault="00CA5073">
            <w:pPr>
              <w:spacing w:after="0" w:line="240" w:lineRule="auto"/>
            </w:pPr>
            <w:r>
              <w:t>8:00</w:t>
            </w:r>
          </w:p>
        </w:tc>
      </w:tr>
      <w:tr w:rsidR="00E81587">
        <w:tc>
          <w:tcPr>
            <w:tcW w:w="704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  <w:rPr>
                <w:b/>
              </w:rPr>
            </w:pP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2693" w:type="dxa"/>
          </w:tcPr>
          <w:p w:rsidR="00E81587" w:rsidRDefault="00C649A7">
            <w:pPr>
              <w:spacing w:after="0" w:line="240" w:lineRule="auto"/>
            </w:pPr>
            <w:r>
              <w:t>1</w:t>
            </w:r>
            <w:r w:rsidR="00935AFC">
              <w:t>3</w:t>
            </w:r>
            <w:r w:rsidR="00CA5073">
              <w:t>.</w:t>
            </w:r>
            <w:r w:rsidR="007617F2">
              <w:t>0</w:t>
            </w:r>
            <w:r>
              <w:t>8</w:t>
            </w:r>
            <w:r w:rsidR="00CA5073">
              <w:t>.202</w:t>
            </w:r>
            <w:r w:rsidR="007617F2">
              <w:t>6</w:t>
            </w:r>
            <w:r w:rsidR="00CA5073">
              <w:t>.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Završetak:</w:t>
            </w:r>
          </w:p>
        </w:tc>
        <w:tc>
          <w:tcPr>
            <w:tcW w:w="1837" w:type="dxa"/>
          </w:tcPr>
          <w:p w:rsidR="00E81587" w:rsidRDefault="00CA5073">
            <w:pPr>
              <w:spacing w:after="0" w:line="240" w:lineRule="auto"/>
            </w:pPr>
            <w:r>
              <w:t>16:00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1" w:name="_Hlk196821308"/>
            <w:r>
              <w:rPr>
                <w:b/>
              </w:rPr>
              <w:t>2.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Prisutni:</w:t>
            </w:r>
          </w:p>
        </w:tc>
        <w:tc>
          <w:tcPr>
            <w:tcW w:w="6515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1. Milena </w:t>
            </w:r>
            <w:proofErr w:type="spellStart"/>
            <w:r>
              <w:rPr>
                <w:b/>
              </w:rPr>
              <w:t>Šengula</w:t>
            </w:r>
            <w:proofErr w:type="spellEnd"/>
          </w:p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 Tanja Mesarić Novak</w:t>
            </w:r>
          </w:p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3. Filip </w:t>
            </w:r>
            <w:proofErr w:type="spellStart"/>
            <w:r>
              <w:rPr>
                <w:b/>
              </w:rPr>
              <w:t>Jurman</w:t>
            </w:r>
            <w:proofErr w:type="spellEnd"/>
          </w:p>
          <w:p w:rsidR="00E81587" w:rsidRDefault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="00CA5073">
              <w:rPr>
                <w:b/>
              </w:rPr>
              <w:t xml:space="preserve">. Izabela </w:t>
            </w:r>
            <w:proofErr w:type="spellStart"/>
            <w:r w:rsidR="00CA5073">
              <w:rPr>
                <w:b/>
              </w:rPr>
              <w:t>Benjak</w:t>
            </w:r>
            <w:proofErr w:type="spellEnd"/>
            <w:r w:rsidR="00CA5073">
              <w:rPr>
                <w:b/>
              </w:rPr>
              <w:t xml:space="preserve"> Horvat</w:t>
            </w:r>
          </w:p>
          <w:p w:rsidR="00E81587" w:rsidRDefault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  <w:r w:rsidR="00B830EB">
              <w:rPr>
                <w:b/>
              </w:rPr>
              <w:t xml:space="preserve">. Saša </w:t>
            </w:r>
            <w:proofErr w:type="spellStart"/>
            <w:r w:rsidR="00B830EB">
              <w:rPr>
                <w:b/>
              </w:rPr>
              <w:t>Tkalčec</w:t>
            </w:r>
            <w:proofErr w:type="spellEnd"/>
            <w:r w:rsidR="00B830EB">
              <w:rPr>
                <w:b/>
              </w:rPr>
              <w:t xml:space="preserve"> Kraljić</w:t>
            </w:r>
          </w:p>
          <w:p w:rsidR="00017F70" w:rsidRDefault="00017F70" w:rsidP="00017F7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  <w:r w:rsidRPr="0055098C">
              <w:rPr>
                <w:b/>
              </w:rPr>
              <w:t>.Mirela Varga</w:t>
            </w:r>
          </w:p>
          <w:p w:rsidR="00E81587" w:rsidRDefault="00017F70" w:rsidP="00017F70">
            <w:pPr>
              <w:spacing w:after="0" w:line="240" w:lineRule="auto"/>
            </w:pPr>
            <w:r>
              <w:rPr>
                <w:b/>
              </w:rPr>
              <w:t>7.Nadica Horvat</w:t>
            </w:r>
          </w:p>
        </w:tc>
      </w:tr>
      <w:bookmarkEnd w:id="1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Odsutni:</w:t>
            </w:r>
          </w:p>
        </w:tc>
        <w:tc>
          <w:tcPr>
            <w:tcW w:w="6515" w:type="dxa"/>
          </w:tcPr>
          <w:p w:rsidR="00A1715D" w:rsidRPr="0055098C" w:rsidRDefault="00017F70" w:rsidP="005509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/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5"/>
      </w:tblGrid>
      <w:tr w:rsidR="00E81587">
        <w:tc>
          <w:tcPr>
            <w:tcW w:w="70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Dnevni red:</w:t>
            </w:r>
          </w:p>
        </w:tc>
        <w:tc>
          <w:tcPr>
            <w:tcW w:w="6515" w:type="dxa"/>
          </w:tcPr>
          <w:p w:rsidR="00E81587" w:rsidRDefault="00CA5073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Utvrđuje se da je na sjednici prisutna natpolovična većina članova (</w:t>
            </w:r>
            <w:r w:rsidR="00017F70">
              <w:rPr>
                <w:rFonts w:ascii="Calibri" w:hAnsi="Calibri" w:cs="Calibri"/>
              </w:rPr>
              <w:t>7</w:t>
            </w:r>
            <w:r w:rsidR="0055098C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članova) te će se odluke i zaključci smatrati pravovaljanima.</w:t>
            </w:r>
            <w:r>
              <w:rPr>
                <w:rFonts w:ascii="Calibri" w:hAnsi="Calibri" w:cs="Calibri"/>
              </w:rPr>
              <w:br/>
              <w:t xml:space="preserve">Dnevni red predložen za </w:t>
            </w:r>
            <w:r w:rsidR="00A1715D">
              <w:rPr>
                <w:rFonts w:ascii="Calibri" w:hAnsi="Calibri" w:cs="Calibri"/>
              </w:rPr>
              <w:t>2</w:t>
            </w:r>
            <w:r w:rsidR="0075272F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</w:rPr>
              <w:t>. sjednicu jednoglasno je usvojen.</w:t>
            </w:r>
          </w:p>
          <w:p w:rsidR="00935AFC" w:rsidRPr="00935AFC" w:rsidRDefault="00CA5073" w:rsidP="00935AFC">
            <w:pPr>
              <w:ind w:firstLine="360"/>
              <w:rPr>
                <w:b/>
              </w:rPr>
            </w:pPr>
            <w:r>
              <w:rPr>
                <w:b/>
              </w:rPr>
              <w:t xml:space="preserve">Prijedlog dnevnog reda: </w:t>
            </w:r>
          </w:p>
          <w:p w:rsidR="00236313" w:rsidRDefault="00236313" w:rsidP="00236313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643"/>
              <w:rPr>
                <w:b/>
              </w:rPr>
            </w:pPr>
            <w:r>
              <w:rPr>
                <w:b/>
              </w:rPr>
              <w:t>Usvajanje zapisnika 23. sjednice Školskog odbora</w:t>
            </w:r>
          </w:p>
          <w:p w:rsidR="00236313" w:rsidRPr="00BD0841" w:rsidRDefault="00236313" w:rsidP="00236313">
            <w:pPr>
              <w:pStyle w:val="Odlomakpopisa"/>
              <w:numPr>
                <w:ilvl w:val="0"/>
                <w:numId w:val="1"/>
              </w:numPr>
              <w:tabs>
                <w:tab w:val="num" w:pos="643"/>
              </w:tabs>
              <w:spacing w:after="0" w:line="240" w:lineRule="auto"/>
              <w:ind w:left="643"/>
              <w:jc w:val="both"/>
              <w:rPr>
                <w:b/>
              </w:rPr>
            </w:pPr>
            <w:r>
              <w:rPr>
                <w:b/>
              </w:rPr>
              <w:t>Donošenje Pravilnika o provedbi postupka jednostavne nabave</w:t>
            </w:r>
          </w:p>
          <w:p w:rsidR="00E81587" w:rsidRPr="00935AFC" w:rsidRDefault="00E81587" w:rsidP="00236313">
            <w:pPr>
              <w:pStyle w:val="Odlomakpopisa"/>
              <w:tabs>
                <w:tab w:val="left" w:pos="643"/>
              </w:tabs>
              <w:spacing w:after="0" w:line="240" w:lineRule="auto"/>
              <w:ind w:left="643"/>
              <w:jc w:val="both"/>
              <w:rPr>
                <w:b/>
              </w:rPr>
            </w:pPr>
          </w:p>
        </w:tc>
      </w:tr>
    </w:tbl>
    <w:p w:rsidR="00E81587" w:rsidRDefault="00E81587"/>
    <w:p w:rsidR="00424DD7" w:rsidRDefault="00424DD7"/>
    <w:p w:rsidR="00424DD7" w:rsidRDefault="00424DD7"/>
    <w:p w:rsidR="0055098C" w:rsidRDefault="0055098C"/>
    <w:p w:rsidR="0075272F" w:rsidRDefault="0075272F"/>
    <w:p w:rsidR="0075272F" w:rsidRDefault="0075272F"/>
    <w:p w:rsidR="0055098C" w:rsidRDefault="0055098C"/>
    <w:tbl>
      <w:tblPr>
        <w:tblStyle w:val="Reetkatablice"/>
        <w:tblW w:w="9167" w:type="dxa"/>
        <w:tblLook w:val="04A0" w:firstRow="1" w:lastRow="0" w:firstColumn="1" w:lastColumn="0" w:noHBand="0" w:noVBand="1"/>
      </w:tblPr>
      <w:tblGrid>
        <w:gridCol w:w="9167"/>
      </w:tblGrid>
      <w:tr w:rsidR="00E81587">
        <w:trPr>
          <w:trHeight w:val="466"/>
        </w:trPr>
        <w:tc>
          <w:tcPr>
            <w:tcW w:w="9167" w:type="dxa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Tijek izlaganja i rezultati sjednice</w:t>
            </w: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E81587" w:rsidTr="00601ACB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2" w:name="_Hlk226449423"/>
            <w:r>
              <w:rPr>
                <w:b/>
              </w:rPr>
              <w:t xml:space="preserve">Ad 1.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Milena </w:t>
            </w:r>
            <w:proofErr w:type="spellStart"/>
            <w:r>
              <w:rPr>
                <w:b/>
              </w:rPr>
              <w:t>Šengula</w:t>
            </w:r>
            <w:proofErr w:type="spellEnd"/>
            <w:r>
              <w:rPr>
                <w:b/>
              </w:rPr>
              <w:t>, predsjednica Školskog odbora</w:t>
            </w:r>
          </w:p>
        </w:tc>
      </w:tr>
      <w:tr w:rsidR="00E8158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Zaključak: Školski odbor jednoglasno donosi Zaključak o usvajanju zapisnika </w:t>
            </w:r>
            <w:r w:rsidR="00017F70">
              <w:rPr>
                <w:b/>
              </w:rPr>
              <w:t>2</w:t>
            </w:r>
            <w:r w:rsidR="0075272F">
              <w:rPr>
                <w:b/>
              </w:rPr>
              <w:t>3</w:t>
            </w:r>
            <w:r>
              <w:rPr>
                <w:b/>
              </w:rPr>
              <w:t xml:space="preserve">. sjednice Školskog odbora OŠ </w:t>
            </w:r>
            <w:proofErr w:type="spellStart"/>
            <w:r>
              <w:rPr>
                <w:b/>
              </w:rPr>
              <w:t>Kuršanec</w:t>
            </w:r>
            <w:proofErr w:type="spellEnd"/>
            <w:r>
              <w:rPr>
                <w:b/>
              </w:rPr>
              <w:t>.</w:t>
            </w:r>
          </w:p>
        </w:tc>
      </w:tr>
      <w:bookmarkEnd w:id="2"/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"/>
        <w:gridCol w:w="8594"/>
      </w:tblGrid>
      <w:tr w:rsidR="00E81587" w:rsidTr="00601ACB">
        <w:trPr>
          <w:trHeight w:val="546"/>
        </w:trPr>
        <w:tc>
          <w:tcPr>
            <w:tcW w:w="468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bookmarkStart w:id="3" w:name="_Hlk233098629"/>
            <w:r>
              <w:rPr>
                <w:b/>
              </w:rPr>
              <w:t xml:space="preserve">Ad 2. </w:t>
            </w:r>
          </w:p>
        </w:tc>
        <w:tc>
          <w:tcPr>
            <w:tcW w:w="859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Darja Borković </w:t>
            </w:r>
            <w:proofErr w:type="spellStart"/>
            <w:r>
              <w:rPr>
                <w:b/>
              </w:rPr>
              <w:t>Balažić</w:t>
            </w:r>
            <w:proofErr w:type="spellEnd"/>
            <w:r>
              <w:rPr>
                <w:b/>
              </w:rPr>
              <w:t>, ravnateljica Škole</w:t>
            </w:r>
          </w:p>
          <w:p w:rsidR="00424DD7" w:rsidRDefault="00424DD7">
            <w:pPr>
              <w:spacing w:after="0" w:line="240" w:lineRule="auto"/>
              <w:rPr>
                <w:b/>
              </w:rPr>
            </w:pPr>
          </w:p>
        </w:tc>
      </w:tr>
      <w:tr w:rsidR="00E81587">
        <w:trPr>
          <w:trHeight w:val="617"/>
        </w:trPr>
        <w:tc>
          <w:tcPr>
            <w:tcW w:w="9062" w:type="dxa"/>
            <w:gridSpan w:val="2"/>
            <w:shd w:val="clear" w:color="auto" w:fill="C5E0B3" w:themeFill="accent6" w:themeFillTint="66"/>
          </w:tcPr>
          <w:p w:rsidR="00E81587" w:rsidRPr="0075272F" w:rsidRDefault="00CA5073" w:rsidP="0075272F">
            <w:pPr>
              <w:spacing w:after="0" w:line="240" w:lineRule="auto"/>
              <w:rPr>
                <w:rFonts w:eastAsia="Times New Roman" w:cstheme="minorHAnsi"/>
                <w:b/>
                <w:lang w:eastAsia="hr-HR"/>
              </w:rPr>
            </w:pPr>
            <w:r>
              <w:rPr>
                <w:b/>
              </w:rPr>
              <w:t>Zaključak:</w:t>
            </w:r>
            <w:r>
              <w:t xml:space="preserve"> </w:t>
            </w:r>
            <w:r w:rsidR="00935AFC" w:rsidRPr="00935AFC">
              <w:rPr>
                <w:rFonts w:cstheme="minorHAnsi"/>
                <w:b/>
              </w:rPr>
              <w:t xml:space="preserve">Školski odbor </w:t>
            </w:r>
            <w:r w:rsidR="0075272F">
              <w:rPr>
                <w:rFonts w:cstheme="minorHAnsi"/>
                <w:b/>
              </w:rPr>
              <w:t xml:space="preserve">donosi </w:t>
            </w:r>
            <w:r w:rsidR="0075272F" w:rsidRPr="0075272F">
              <w:rPr>
                <w:rFonts w:cstheme="minorHAnsi"/>
                <w:b/>
              </w:rPr>
              <w:t>Odluku o donošenju Pravilnika o provedbi postupka jednostavne nabave.</w:t>
            </w:r>
          </w:p>
        </w:tc>
      </w:tr>
      <w:bookmarkEnd w:id="3"/>
    </w:tbl>
    <w:p w:rsidR="004033D9" w:rsidRDefault="004033D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E81587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</w:t>
            </w:r>
            <w:r w:rsidR="00601ACB">
              <w:rPr>
                <w:b/>
                <w:sz w:val="28"/>
                <w:szCs w:val="28"/>
              </w:rPr>
              <w:t>ključke</w:t>
            </w:r>
            <w:r>
              <w:rPr>
                <w:b/>
                <w:sz w:val="28"/>
                <w:szCs w:val="28"/>
              </w:rPr>
              <w:t xml:space="preserve"> sastavi</w:t>
            </w:r>
            <w:r w:rsidR="00601ACB">
              <w:rPr>
                <w:b/>
                <w:sz w:val="28"/>
                <w:szCs w:val="28"/>
              </w:rPr>
              <w:t>la</w:t>
            </w:r>
            <w:bookmarkStart w:id="4" w:name="_GoBack"/>
            <w:bookmarkEnd w:id="4"/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4" w:type="dxa"/>
            <w:vAlign w:val="center"/>
          </w:tcPr>
          <w:p w:rsidR="00E81587" w:rsidRDefault="00935AFC">
            <w:pPr>
              <w:spacing w:after="0" w:line="240" w:lineRule="auto"/>
              <w:jc w:val="center"/>
            </w:pPr>
            <w:r>
              <w:t>Ivana Pintarić</w:t>
            </w:r>
          </w:p>
        </w:tc>
        <w:tc>
          <w:tcPr>
            <w:tcW w:w="3255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3544"/>
        <w:gridCol w:w="3255"/>
      </w:tblGrid>
      <w:tr w:rsidR="00E81587">
        <w:tc>
          <w:tcPr>
            <w:tcW w:w="2263" w:type="dxa"/>
            <w:vMerge w:val="restart"/>
            <w:shd w:val="clear" w:color="auto" w:fill="C5E0B3" w:themeFill="accent6" w:themeFillTint="66"/>
            <w:vAlign w:val="center"/>
          </w:tcPr>
          <w:p w:rsidR="00E81587" w:rsidRDefault="00CA507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Predsjednica</w:t>
            </w:r>
          </w:p>
          <w:p w:rsidR="00E81587" w:rsidRDefault="00CA5073">
            <w:pPr>
              <w:spacing w:after="0" w:line="240" w:lineRule="auto"/>
            </w:pPr>
            <w:r>
              <w:rPr>
                <w:b/>
                <w:sz w:val="28"/>
                <w:szCs w:val="28"/>
              </w:rPr>
              <w:t>Školskog odbora: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3255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Potpis</w:t>
            </w:r>
          </w:p>
        </w:tc>
      </w:tr>
      <w:tr w:rsidR="00E81587">
        <w:trPr>
          <w:trHeight w:val="526"/>
        </w:trPr>
        <w:tc>
          <w:tcPr>
            <w:tcW w:w="2263" w:type="dxa"/>
            <w:vMerge/>
            <w:shd w:val="clear" w:color="auto" w:fill="C5E0B3" w:themeFill="accent6" w:themeFillTint="66"/>
          </w:tcPr>
          <w:p w:rsidR="00E81587" w:rsidRDefault="00E81587">
            <w:pPr>
              <w:spacing w:after="0" w:line="240" w:lineRule="auto"/>
            </w:pPr>
          </w:p>
        </w:tc>
        <w:tc>
          <w:tcPr>
            <w:tcW w:w="3544" w:type="dxa"/>
            <w:vAlign w:val="center"/>
          </w:tcPr>
          <w:p w:rsidR="00E81587" w:rsidRDefault="00CA5073">
            <w:pPr>
              <w:spacing w:after="0" w:line="240" w:lineRule="auto"/>
              <w:jc w:val="center"/>
            </w:pPr>
            <w:r>
              <w:t xml:space="preserve">Milena </w:t>
            </w:r>
            <w:proofErr w:type="spellStart"/>
            <w:r>
              <w:t>Šengula</w:t>
            </w:r>
            <w:proofErr w:type="spellEnd"/>
          </w:p>
        </w:tc>
        <w:tc>
          <w:tcPr>
            <w:tcW w:w="3255" w:type="dxa"/>
          </w:tcPr>
          <w:p w:rsidR="00E81587" w:rsidRDefault="00E81587">
            <w:pPr>
              <w:spacing w:after="0" w:line="240" w:lineRule="auto"/>
            </w:pPr>
          </w:p>
        </w:tc>
      </w:tr>
    </w:tbl>
    <w:p w:rsidR="00E81587" w:rsidRDefault="00E81587"/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E8158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KLASA:</w:t>
            </w:r>
          </w:p>
        </w:tc>
        <w:tc>
          <w:tcPr>
            <w:tcW w:w="6804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007-04/2</w:t>
            </w:r>
            <w:r w:rsidR="00424DD7">
              <w:rPr>
                <w:b/>
              </w:rPr>
              <w:t>6</w:t>
            </w:r>
            <w:r>
              <w:rPr>
                <w:b/>
              </w:rPr>
              <w:t>-02/</w:t>
            </w:r>
            <w:r w:rsidR="00935AFC">
              <w:rPr>
                <w:b/>
              </w:rPr>
              <w:t>2</w:t>
            </w:r>
            <w:r w:rsidR="0075272F">
              <w:rPr>
                <w:b/>
              </w:rPr>
              <w:t>3</w:t>
            </w:r>
          </w:p>
        </w:tc>
      </w:tr>
      <w:tr w:rsidR="00E81587">
        <w:trPr>
          <w:trHeight w:val="397"/>
        </w:trPr>
        <w:tc>
          <w:tcPr>
            <w:tcW w:w="2263" w:type="dxa"/>
            <w:shd w:val="clear" w:color="auto" w:fill="C5E0B3" w:themeFill="accent6" w:themeFillTint="66"/>
          </w:tcPr>
          <w:p w:rsidR="00E81587" w:rsidRDefault="00CA507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URBROJ:</w:t>
            </w:r>
          </w:p>
        </w:tc>
        <w:tc>
          <w:tcPr>
            <w:tcW w:w="6804" w:type="dxa"/>
          </w:tcPr>
          <w:p w:rsidR="00E81587" w:rsidRDefault="00CA50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2109-33-06-2</w:t>
            </w:r>
            <w:r w:rsidR="00424DD7">
              <w:rPr>
                <w:b/>
              </w:rPr>
              <w:t>6</w:t>
            </w:r>
            <w:r>
              <w:rPr>
                <w:b/>
              </w:rPr>
              <w:t>-</w:t>
            </w:r>
            <w:r w:rsidR="004033D9">
              <w:rPr>
                <w:b/>
              </w:rPr>
              <w:t>4</w:t>
            </w:r>
          </w:p>
        </w:tc>
      </w:tr>
    </w:tbl>
    <w:p w:rsidR="00E81587" w:rsidRDefault="00E81587"/>
    <w:sectPr w:rsidR="00E815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2877" w:rsidRDefault="00D52877">
      <w:pPr>
        <w:spacing w:line="240" w:lineRule="auto"/>
      </w:pPr>
      <w:r>
        <w:separator/>
      </w:r>
    </w:p>
  </w:endnote>
  <w:endnote w:type="continuationSeparator" w:id="0">
    <w:p w:rsidR="00D52877" w:rsidRDefault="00D528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2877" w:rsidRDefault="00D52877">
      <w:pPr>
        <w:spacing w:after="0"/>
      </w:pPr>
      <w:r>
        <w:separator/>
      </w:r>
    </w:p>
  </w:footnote>
  <w:footnote w:type="continuationSeparator" w:id="0">
    <w:p w:rsidR="00D52877" w:rsidRDefault="00D528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0837" w:rsidRPr="00420837" w:rsidRDefault="00420837" w:rsidP="00420837">
    <w:pPr>
      <w:pStyle w:val="Zaglavlj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F4E3B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1" w15:restartNumberingAfterBreak="0">
    <w:nsid w:val="1651560C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2" w15:restartNumberingAfterBreak="0">
    <w:nsid w:val="1E5971D1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3" w15:restartNumberingAfterBreak="0">
    <w:nsid w:val="4BAE151C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4" w15:restartNumberingAfterBreak="0">
    <w:nsid w:val="4E9C69E7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5" w15:restartNumberingAfterBreak="0">
    <w:nsid w:val="4EF30D5E"/>
    <w:multiLevelType w:val="hybridMultilevel"/>
    <w:tmpl w:val="3DEE23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071B4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7" w15:restartNumberingAfterBreak="0">
    <w:nsid w:val="5D152B45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8" w15:restartNumberingAfterBreak="0">
    <w:nsid w:val="6869536B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9" w15:restartNumberingAfterBreak="0">
    <w:nsid w:val="6ED70554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10" w15:restartNumberingAfterBreak="0">
    <w:nsid w:val="72EB6B29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abstractNum w:abstractNumId="11" w15:restartNumberingAfterBreak="0">
    <w:nsid w:val="76266CD3"/>
    <w:multiLevelType w:val="multilevel"/>
    <w:tmpl w:val="5D152B45"/>
    <w:lvl w:ilvl="0">
      <w:start w:val="1"/>
      <w:numFmt w:val="decimal"/>
      <w:lvlText w:val="%1."/>
      <w:lvlJc w:val="left"/>
      <w:pPr>
        <w:tabs>
          <w:tab w:val="left" w:pos="643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377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09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1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53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25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97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69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17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11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3"/>
    <w:rsid w:val="00017F70"/>
    <w:rsid w:val="0003163C"/>
    <w:rsid w:val="0003173C"/>
    <w:rsid w:val="00042FCF"/>
    <w:rsid w:val="0005419B"/>
    <w:rsid w:val="000757BD"/>
    <w:rsid w:val="001A2943"/>
    <w:rsid w:val="001B2B16"/>
    <w:rsid w:val="00220370"/>
    <w:rsid w:val="00236313"/>
    <w:rsid w:val="00343D7F"/>
    <w:rsid w:val="0037171C"/>
    <w:rsid w:val="00394C64"/>
    <w:rsid w:val="003E5C04"/>
    <w:rsid w:val="004033D9"/>
    <w:rsid w:val="00420837"/>
    <w:rsid w:val="004210D3"/>
    <w:rsid w:val="00424DD7"/>
    <w:rsid w:val="004D7444"/>
    <w:rsid w:val="0055098C"/>
    <w:rsid w:val="00595A82"/>
    <w:rsid w:val="005F2C29"/>
    <w:rsid w:val="00601522"/>
    <w:rsid w:val="00601ACB"/>
    <w:rsid w:val="0061659C"/>
    <w:rsid w:val="006C579D"/>
    <w:rsid w:val="006D01A6"/>
    <w:rsid w:val="0075272F"/>
    <w:rsid w:val="00755E82"/>
    <w:rsid w:val="007617F2"/>
    <w:rsid w:val="008A57D3"/>
    <w:rsid w:val="008B304D"/>
    <w:rsid w:val="00932BE6"/>
    <w:rsid w:val="00935AFC"/>
    <w:rsid w:val="00A1715D"/>
    <w:rsid w:val="00B830EB"/>
    <w:rsid w:val="00BB105E"/>
    <w:rsid w:val="00BB653F"/>
    <w:rsid w:val="00BD253F"/>
    <w:rsid w:val="00C503D5"/>
    <w:rsid w:val="00C50FE2"/>
    <w:rsid w:val="00C649A7"/>
    <w:rsid w:val="00C76378"/>
    <w:rsid w:val="00CA5073"/>
    <w:rsid w:val="00D52877"/>
    <w:rsid w:val="00D560AB"/>
    <w:rsid w:val="00D63EBD"/>
    <w:rsid w:val="00DC2B84"/>
    <w:rsid w:val="00DC5324"/>
    <w:rsid w:val="00DD3051"/>
    <w:rsid w:val="00DD4A83"/>
    <w:rsid w:val="00E81587"/>
    <w:rsid w:val="00E9292C"/>
    <w:rsid w:val="00F5190D"/>
    <w:rsid w:val="00F51A2D"/>
    <w:rsid w:val="00F73C13"/>
    <w:rsid w:val="00FE6851"/>
    <w:rsid w:val="0B942F0D"/>
    <w:rsid w:val="0EA84E7B"/>
    <w:rsid w:val="11DD3013"/>
    <w:rsid w:val="11F34201"/>
    <w:rsid w:val="125D5E2E"/>
    <w:rsid w:val="196440B8"/>
    <w:rsid w:val="1F2C60D0"/>
    <w:rsid w:val="2C231B78"/>
    <w:rsid w:val="2E2711C0"/>
    <w:rsid w:val="34F95157"/>
    <w:rsid w:val="462F27B3"/>
    <w:rsid w:val="495011EC"/>
    <w:rsid w:val="4CCD443F"/>
    <w:rsid w:val="58641614"/>
    <w:rsid w:val="594976BA"/>
    <w:rsid w:val="5E91039F"/>
    <w:rsid w:val="624A2082"/>
    <w:rsid w:val="637F54A0"/>
    <w:rsid w:val="665D00DE"/>
    <w:rsid w:val="66E35B77"/>
    <w:rsid w:val="6BBA1F3D"/>
    <w:rsid w:val="71EC1FF6"/>
    <w:rsid w:val="74535C68"/>
    <w:rsid w:val="745C5273"/>
    <w:rsid w:val="773C312D"/>
    <w:rsid w:val="7A7E7A53"/>
    <w:rsid w:val="7ED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80BE"/>
  <w15:docId w15:val="{4398DCA7-A4A8-46A0-A61C-C7D091EE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20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0837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420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083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Tajnistvo</cp:lastModifiedBy>
  <cp:revision>78</cp:revision>
  <cp:lastPrinted>2026-05-20T07:46:00Z</cp:lastPrinted>
  <dcterms:created xsi:type="dcterms:W3CDTF">2025-04-29T10:36:00Z</dcterms:created>
  <dcterms:modified xsi:type="dcterms:W3CDTF">2026-09-28T11:37:00Z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EE6D0A92E9794BE7873299786EF29568_12</vt:lpwstr>
  </property>
</Properties>
</file>